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80AB" w14:textId="432C1F0B" w:rsidR="009F047B" w:rsidRPr="002574DE" w:rsidRDefault="009F047B" w:rsidP="002574DE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p w14:paraId="4B90EACB" w14:textId="3067C99C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  <w:r w:rsidRPr="00C026A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Pr="003967A4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DBF2338" wp14:editId="4AB816D0">
            <wp:extent cx="3027300" cy="1247775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677" cy="124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7A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18C5D8B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50ED5145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3B53B19D" w14:textId="25A7DB7E" w:rsidR="00B17D09" w:rsidRPr="00C026AF" w:rsidRDefault="00B17D09" w:rsidP="001E35C8">
      <w:pPr>
        <w:tabs>
          <w:tab w:val="left" w:pos="480"/>
        </w:tabs>
        <w:spacing w:after="0"/>
        <w:ind w:left="479" w:right="162"/>
        <w:jc w:val="center"/>
        <w:rPr>
          <w:rFonts w:ascii="Arial" w:eastAsia="Arial" w:hAnsi="Arial" w:cs="Arial"/>
          <w:sz w:val="20"/>
          <w:szCs w:val="20"/>
          <w:lang w:bidi="en-US"/>
        </w:rPr>
      </w:pPr>
      <w:r w:rsidRPr="00C026AF">
        <w:rPr>
          <w:rFonts w:ascii="Arial" w:eastAsia="Arial" w:hAnsi="Arial" w:cs="Arial"/>
          <w:sz w:val="20"/>
          <w:szCs w:val="20"/>
          <w:lang w:bidi="en-US"/>
        </w:rPr>
        <w:t>COAST SALMON PARTNERSHIP</w:t>
      </w:r>
    </w:p>
    <w:p w14:paraId="14D19CF1" w14:textId="77777777" w:rsidR="00B17D09" w:rsidRPr="00C026AF" w:rsidRDefault="00B17D09" w:rsidP="0047652B">
      <w:pPr>
        <w:tabs>
          <w:tab w:val="left" w:pos="480"/>
        </w:tabs>
        <w:spacing w:after="0"/>
        <w:ind w:left="479" w:right="162"/>
        <w:jc w:val="center"/>
        <w:rPr>
          <w:rFonts w:ascii="Arial" w:eastAsia="Arial" w:hAnsi="Arial" w:cs="Arial"/>
          <w:sz w:val="20"/>
          <w:szCs w:val="20"/>
          <w:lang w:bidi="en-US"/>
        </w:rPr>
      </w:pPr>
      <w:r w:rsidRPr="00C026AF">
        <w:rPr>
          <w:rFonts w:ascii="Arial" w:eastAsia="Arial" w:hAnsi="Arial" w:cs="Arial"/>
          <w:sz w:val="20"/>
          <w:szCs w:val="20"/>
          <w:lang w:bidi="en-US"/>
        </w:rPr>
        <w:t>HABITAT RESTORATION</w:t>
      </w:r>
    </w:p>
    <w:p w14:paraId="487E9946" w14:textId="77777777" w:rsidR="00B17D09" w:rsidRPr="00C026AF" w:rsidRDefault="00B17D09" w:rsidP="0047652B">
      <w:pPr>
        <w:tabs>
          <w:tab w:val="left" w:pos="480"/>
        </w:tabs>
        <w:spacing w:after="0"/>
        <w:ind w:left="479" w:right="162"/>
        <w:jc w:val="center"/>
        <w:rPr>
          <w:rFonts w:ascii="Arial" w:eastAsia="Arial" w:hAnsi="Arial" w:cs="Arial"/>
          <w:sz w:val="20"/>
          <w:szCs w:val="20"/>
          <w:lang w:bidi="en-US"/>
        </w:rPr>
      </w:pPr>
      <w:r w:rsidRPr="00C026AF">
        <w:rPr>
          <w:rFonts w:ascii="Arial" w:eastAsia="Arial" w:hAnsi="Arial" w:cs="Arial"/>
          <w:sz w:val="20"/>
          <w:szCs w:val="20"/>
          <w:lang w:bidi="en-US"/>
        </w:rPr>
        <w:t>CONCEPTUAL PROJECT FORM</w:t>
      </w:r>
    </w:p>
    <w:p w14:paraId="3BCAF676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</w:p>
    <w:tbl>
      <w:tblPr>
        <w:tblW w:w="97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59"/>
        <w:gridCol w:w="3031"/>
        <w:gridCol w:w="5115"/>
      </w:tblGrid>
      <w:tr w:rsidR="00B17D09" w:rsidRPr="00C026AF" w14:paraId="4E7A412E" w14:textId="77777777" w:rsidTr="001011CA">
        <w:trPr>
          <w:trHeight w:val="20"/>
        </w:trPr>
        <w:tc>
          <w:tcPr>
            <w:tcW w:w="970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745DD32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Project Information</w:t>
            </w:r>
          </w:p>
        </w:tc>
      </w:tr>
      <w:tr w:rsidR="00B17D09" w:rsidRPr="00C026AF" w14:paraId="3E3B520D" w14:textId="77777777" w:rsidTr="001011CA">
        <w:trPr>
          <w:trHeight w:val="368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235C9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Project Name </w:t>
            </w:r>
          </w:p>
        </w:tc>
        <w:tc>
          <w:tcPr>
            <w:tcW w:w="51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4401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391DAB" w:rsidRPr="00C026AF" w14:paraId="41FA44DB" w14:textId="77777777" w:rsidTr="001011CA">
        <w:trPr>
          <w:trHeight w:val="368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738C8C" w14:textId="7E2A1578" w:rsidR="00391DAB" w:rsidRPr="001E35C8" w:rsidRDefault="000F4D8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Fund source seeking</w:t>
            </w:r>
          </w:p>
        </w:tc>
        <w:tc>
          <w:tcPr>
            <w:tcW w:w="51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3B096" w14:textId="77777777" w:rsidR="00391DAB" w:rsidRPr="00C026AF" w:rsidRDefault="00391DAB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78C0EB3A" w14:textId="77777777" w:rsidTr="001011CA">
        <w:trPr>
          <w:trHeight w:val="368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C79032" w14:textId="77777777" w:rsidR="00B17D09" w:rsidRPr="00C026AF" w:rsidDel="00AF7096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Landowner</w:t>
            </w: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(name, phone number and/or email)</w:t>
            </w:r>
          </w:p>
        </w:tc>
        <w:tc>
          <w:tcPr>
            <w:tcW w:w="51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38EF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38A2C124" w14:textId="77777777" w:rsidTr="001011CA">
        <w:trPr>
          <w:trHeight w:val="20"/>
        </w:trPr>
        <w:tc>
          <w:tcPr>
            <w:tcW w:w="45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D0B2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Project Type</w:t>
            </w:r>
            <w:r w:rsidRPr="00C026AF"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  <w:t xml:space="preserve"> (bank protection/ r</w:t>
            </w: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estoration/acquisition/etc.)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A7F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0E727F8B" w14:textId="77777777" w:rsidTr="001011CA">
        <w:trPr>
          <w:trHeight w:val="20"/>
        </w:trPr>
        <w:tc>
          <w:tcPr>
            <w:tcW w:w="45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8591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Project Sponsor or Primary Contact</w:t>
            </w: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(name, phone number and/or email)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DDCF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1989D8FE" w14:textId="77777777" w:rsidTr="001011CA">
        <w:trPr>
          <w:trHeight w:val="483"/>
        </w:trPr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14:paraId="5993B77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Brief Project Description </w:t>
            </w:r>
          </w:p>
        </w:tc>
        <w:tc>
          <w:tcPr>
            <w:tcW w:w="81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2EE8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0CB5B31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31A56C5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3239919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6593BEE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700F645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491C3FE2" w14:textId="77777777" w:rsidTr="001011CA">
        <w:trPr>
          <w:trHeight w:val="2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564B5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Current Land Ownership</w:t>
            </w:r>
            <w:r w:rsidRPr="00C026AF"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  <w:t xml:space="preserve"> (private, public, other)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4EB8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2A606E82" w14:textId="77777777" w:rsidTr="001011CA">
        <w:trPr>
          <w:trHeight w:val="2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CB9086" w14:textId="61BF21F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 xml:space="preserve">Approximate Scale of Project to be Restored/Protected, if known </w:t>
            </w:r>
            <w:r w:rsidRPr="00C026AF"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  <w:t>(linear feet, acreage, etc.)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45EA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060BC595" w14:textId="77777777" w:rsidTr="001011CA">
        <w:trPr>
          <w:trHeight w:val="20"/>
        </w:trPr>
        <w:tc>
          <w:tcPr>
            <w:tcW w:w="45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7C476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 xml:space="preserve">Project Location 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BC32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22892154" w14:textId="77777777" w:rsidTr="001011CA">
        <w:trPr>
          <w:trHeight w:val="20"/>
        </w:trPr>
        <w:tc>
          <w:tcPr>
            <w:tcW w:w="45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7A10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  <w:t xml:space="preserve">      River or creek name, road crossing, nearest street address, if applicable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8358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69AD5606" w14:textId="77777777" w:rsidTr="001011CA">
        <w:trPr>
          <w:trHeight w:val="20"/>
        </w:trPr>
        <w:tc>
          <w:tcPr>
            <w:tcW w:w="45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D0655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  <w:t xml:space="preserve">     L</w:t>
            </w: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atitude/longitude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C7B9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062D0BB3" w14:textId="77777777" w:rsidTr="001011CA">
        <w:trPr>
          <w:trHeight w:val="130"/>
        </w:trPr>
        <w:tc>
          <w:tcPr>
            <w:tcW w:w="45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CA07A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    Stream</w:t>
            </w:r>
            <w:r w:rsidRPr="00C026AF">
              <w:rPr>
                <w:rFonts w:ascii="Arial" w:eastAsia="Arial" w:hAnsi="Arial" w:cs="Arial"/>
                <w:b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5A6C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1BD58291" w14:textId="77777777" w:rsidTr="001011CA">
        <w:trPr>
          <w:trHeight w:val="20"/>
        </w:trPr>
        <w:tc>
          <w:tcPr>
            <w:tcW w:w="459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2683D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    Sub-Basin</w:t>
            </w:r>
          </w:p>
        </w:tc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D3A6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65F4897D" w14:textId="77777777" w:rsidTr="001011CA">
        <w:trPr>
          <w:trHeight w:val="279"/>
        </w:trPr>
        <w:tc>
          <w:tcPr>
            <w:tcW w:w="459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EBAA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51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BB1E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</w:tbl>
    <w:p w14:paraId="714B5E71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37313AD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0C6D327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7E78D44" w14:textId="0EAFBCD8" w:rsidR="00B17D09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06EC67C4" w14:textId="77777777" w:rsidR="002574DE" w:rsidRPr="00C026AF" w:rsidRDefault="002574DE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55DAE016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472"/>
        <w:gridCol w:w="355"/>
        <w:gridCol w:w="4747"/>
      </w:tblGrid>
      <w:tr w:rsidR="00B17D09" w:rsidRPr="00C026AF" w14:paraId="75B68E91" w14:textId="77777777" w:rsidTr="001011CA">
        <w:tc>
          <w:tcPr>
            <w:tcW w:w="9900" w:type="dxa"/>
            <w:gridSpan w:val="4"/>
            <w:shd w:val="clear" w:color="auto" w:fill="DDD9C3"/>
          </w:tcPr>
          <w:p w14:paraId="48D3858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Ecosystem Type to be Protected/Restored/Acquired</w:t>
            </w:r>
          </w:p>
        </w:tc>
      </w:tr>
      <w:tr w:rsidR="00B17D09" w:rsidRPr="00C026AF" w14:paraId="6E20E385" w14:textId="77777777" w:rsidTr="001011CA">
        <w:tc>
          <w:tcPr>
            <w:tcW w:w="330" w:type="dxa"/>
            <w:shd w:val="clear" w:color="auto" w:fill="auto"/>
          </w:tcPr>
          <w:p w14:paraId="77883A8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403B000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Estuary (River Delta)</w:t>
            </w:r>
          </w:p>
        </w:tc>
        <w:tc>
          <w:tcPr>
            <w:tcW w:w="360" w:type="dxa"/>
            <w:shd w:val="clear" w:color="auto" w:fill="auto"/>
          </w:tcPr>
          <w:p w14:paraId="327CC71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77ED855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Riparian (Stream side)</w:t>
            </w:r>
          </w:p>
        </w:tc>
      </w:tr>
      <w:tr w:rsidR="00B17D09" w:rsidRPr="00C026AF" w14:paraId="54E568EB" w14:textId="77777777" w:rsidTr="001011CA">
        <w:tc>
          <w:tcPr>
            <w:tcW w:w="330" w:type="dxa"/>
            <w:shd w:val="clear" w:color="auto" w:fill="auto"/>
          </w:tcPr>
          <w:p w14:paraId="7EC556D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73A10A6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In-stream</w:t>
            </w:r>
          </w:p>
        </w:tc>
        <w:tc>
          <w:tcPr>
            <w:tcW w:w="360" w:type="dxa"/>
            <w:shd w:val="clear" w:color="auto" w:fill="auto"/>
          </w:tcPr>
          <w:p w14:paraId="041940A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57D3014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Upland</w:t>
            </w:r>
          </w:p>
        </w:tc>
      </w:tr>
      <w:tr w:rsidR="00B17D09" w:rsidRPr="00C026AF" w14:paraId="5077A450" w14:textId="77777777" w:rsidTr="001011CA">
        <w:tc>
          <w:tcPr>
            <w:tcW w:w="330" w:type="dxa"/>
            <w:shd w:val="clear" w:color="auto" w:fill="auto"/>
          </w:tcPr>
          <w:p w14:paraId="7FF6F4E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401F4E7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Wetland</w:t>
            </w:r>
          </w:p>
        </w:tc>
        <w:tc>
          <w:tcPr>
            <w:tcW w:w="360" w:type="dxa"/>
            <w:shd w:val="clear" w:color="auto" w:fill="auto"/>
          </w:tcPr>
          <w:p w14:paraId="0C1101D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037F94A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Off channel floodplain</w:t>
            </w:r>
          </w:p>
        </w:tc>
      </w:tr>
      <w:tr w:rsidR="00B17D09" w:rsidRPr="00C026AF" w14:paraId="521E0768" w14:textId="77777777" w:rsidTr="001011CA">
        <w:tc>
          <w:tcPr>
            <w:tcW w:w="330" w:type="dxa"/>
            <w:shd w:val="clear" w:color="auto" w:fill="auto"/>
          </w:tcPr>
          <w:p w14:paraId="18E7676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0075D7A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Other____________________________</w:t>
            </w:r>
          </w:p>
        </w:tc>
        <w:tc>
          <w:tcPr>
            <w:tcW w:w="360" w:type="dxa"/>
            <w:shd w:val="clear" w:color="auto" w:fill="auto"/>
          </w:tcPr>
          <w:p w14:paraId="43DF966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7399109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N/A</w:t>
            </w:r>
          </w:p>
        </w:tc>
      </w:tr>
    </w:tbl>
    <w:p w14:paraId="650F148B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7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847"/>
        <w:gridCol w:w="329"/>
        <w:gridCol w:w="5418"/>
      </w:tblGrid>
      <w:tr w:rsidR="00B17D09" w:rsidRPr="00C026AF" w14:paraId="606AD4E2" w14:textId="77777777" w:rsidTr="001011CA">
        <w:tc>
          <w:tcPr>
            <w:tcW w:w="9900" w:type="dxa"/>
            <w:gridSpan w:val="4"/>
            <w:shd w:val="clear" w:color="auto" w:fill="DDD9C3"/>
          </w:tcPr>
          <w:p w14:paraId="0E940AB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Resource Concerns Addressed (Choose All That Apply)</w:t>
            </w:r>
          </w:p>
        </w:tc>
      </w:tr>
      <w:tr w:rsidR="00B17D09" w:rsidRPr="00C026AF" w14:paraId="6B77EEBB" w14:textId="77777777" w:rsidTr="001011CA">
        <w:tc>
          <w:tcPr>
            <w:tcW w:w="330" w:type="dxa"/>
            <w:shd w:val="clear" w:color="auto" w:fill="auto"/>
          </w:tcPr>
          <w:p w14:paraId="7D75BED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2927F92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Bank erosion</w:t>
            </w:r>
          </w:p>
        </w:tc>
        <w:tc>
          <w:tcPr>
            <w:tcW w:w="360" w:type="dxa"/>
            <w:shd w:val="clear" w:color="auto" w:fill="auto"/>
          </w:tcPr>
          <w:p w14:paraId="7D8F2BE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7894471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Infrastructure protection</w:t>
            </w:r>
          </w:p>
        </w:tc>
      </w:tr>
      <w:tr w:rsidR="00B17D09" w:rsidRPr="00C026AF" w14:paraId="430C9647" w14:textId="77777777" w:rsidTr="001011CA">
        <w:tc>
          <w:tcPr>
            <w:tcW w:w="330" w:type="dxa"/>
            <w:shd w:val="clear" w:color="auto" w:fill="auto"/>
          </w:tcPr>
          <w:p w14:paraId="730E70B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0C08301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Flooding/flood control</w:t>
            </w:r>
          </w:p>
        </w:tc>
        <w:tc>
          <w:tcPr>
            <w:tcW w:w="360" w:type="dxa"/>
            <w:shd w:val="clear" w:color="auto" w:fill="auto"/>
          </w:tcPr>
          <w:p w14:paraId="312ADBE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5443AB3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Road maintenance</w:t>
            </w:r>
          </w:p>
        </w:tc>
      </w:tr>
      <w:tr w:rsidR="00B17D09" w:rsidRPr="00C026AF" w14:paraId="4991E439" w14:textId="77777777" w:rsidTr="001011CA">
        <w:tc>
          <w:tcPr>
            <w:tcW w:w="330" w:type="dxa"/>
            <w:shd w:val="clear" w:color="auto" w:fill="auto"/>
          </w:tcPr>
          <w:p w14:paraId="54EE033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50" w:type="dxa"/>
            <w:shd w:val="clear" w:color="auto" w:fill="auto"/>
          </w:tcPr>
          <w:p w14:paraId="49FD9A76" w14:textId="038B7FD2" w:rsidR="00B17D09" w:rsidRPr="00C026AF" w:rsidRDefault="003F5557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Stormwater</w:t>
            </w:r>
            <w:r w:rsidR="00B17D09"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runoff</w:t>
            </w:r>
          </w:p>
        </w:tc>
        <w:tc>
          <w:tcPr>
            <w:tcW w:w="360" w:type="dxa"/>
            <w:shd w:val="clear" w:color="auto" w:fill="auto"/>
          </w:tcPr>
          <w:p w14:paraId="211B800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860" w:type="dxa"/>
            <w:shd w:val="clear" w:color="auto" w:fill="auto"/>
          </w:tcPr>
          <w:p w14:paraId="370B5A3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Other _________________________________________</w:t>
            </w:r>
          </w:p>
        </w:tc>
      </w:tr>
    </w:tbl>
    <w:tbl>
      <w:tblPr>
        <w:tblpPr w:leftFromText="180" w:rightFromText="180" w:vertAnchor="text" w:horzAnchor="margin" w:tblpY="-3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3946"/>
        <w:gridCol w:w="398"/>
        <w:gridCol w:w="5251"/>
      </w:tblGrid>
      <w:tr w:rsidR="00B17D09" w:rsidRPr="00C026AF" w14:paraId="35DE0AAB" w14:textId="77777777" w:rsidTr="001011CA">
        <w:tc>
          <w:tcPr>
            <w:tcW w:w="9900" w:type="dxa"/>
            <w:gridSpan w:val="4"/>
            <w:shd w:val="clear" w:color="auto" w:fill="DDD9C3"/>
          </w:tcPr>
          <w:p w14:paraId="7CED478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Habitat: Limiting Factor Addressed (Choose All that Apply)</w:t>
            </w:r>
          </w:p>
        </w:tc>
      </w:tr>
      <w:tr w:rsidR="00B17D09" w:rsidRPr="00C026AF" w14:paraId="43231B8C" w14:textId="77777777" w:rsidTr="001011CA">
        <w:tc>
          <w:tcPr>
            <w:tcW w:w="330" w:type="dxa"/>
            <w:shd w:val="clear" w:color="auto" w:fill="auto"/>
          </w:tcPr>
          <w:p w14:paraId="224C091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5A051EA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Habitat diversity</w:t>
            </w:r>
          </w:p>
        </w:tc>
        <w:tc>
          <w:tcPr>
            <w:tcW w:w="450" w:type="dxa"/>
            <w:shd w:val="clear" w:color="auto" w:fill="auto"/>
          </w:tcPr>
          <w:p w14:paraId="1174E29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4C25044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Channel stability</w:t>
            </w:r>
          </w:p>
        </w:tc>
      </w:tr>
      <w:tr w:rsidR="00B17D09" w:rsidRPr="00C026AF" w14:paraId="4396C3FD" w14:textId="77777777" w:rsidTr="001011CA">
        <w:tc>
          <w:tcPr>
            <w:tcW w:w="330" w:type="dxa"/>
            <w:shd w:val="clear" w:color="auto" w:fill="auto"/>
          </w:tcPr>
          <w:p w14:paraId="34E4A35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425A7C5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Habitat composition</w:t>
            </w:r>
          </w:p>
        </w:tc>
        <w:tc>
          <w:tcPr>
            <w:tcW w:w="450" w:type="dxa"/>
            <w:shd w:val="clear" w:color="auto" w:fill="auto"/>
          </w:tcPr>
          <w:p w14:paraId="246129F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3E93B51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Width</w:t>
            </w:r>
          </w:p>
        </w:tc>
      </w:tr>
      <w:tr w:rsidR="00B17D09" w:rsidRPr="00C026AF" w14:paraId="399A8CB4" w14:textId="77777777" w:rsidTr="001011CA">
        <w:tc>
          <w:tcPr>
            <w:tcW w:w="330" w:type="dxa"/>
            <w:shd w:val="clear" w:color="auto" w:fill="auto"/>
          </w:tcPr>
          <w:p w14:paraId="09E9A73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63BFB3F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Floodplain connectivity/function</w:t>
            </w:r>
          </w:p>
        </w:tc>
        <w:tc>
          <w:tcPr>
            <w:tcW w:w="450" w:type="dxa"/>
            <w:shd w:val="clear" w:color="auto" w:fill="auto"/>
          </w:tcPr>
          <w:p w14:paraId="4C67777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385F430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Water quantity/flow</w:t>
            </w:r>
          </w:p>
        </w:tc>
      </w:tr>
      <w:tr w:rsidR="00B17D09" w:rsidRPr="00C026AF" w14:paraId="5E1DE53C" w14:textId="77777777" w:rsidTr="001011CA">
        <w:tc>
          <w:tcPr>
            <w:tcW w:w="330" w:type="dxa"/>
            <w:shd w:val="clear" w:color="auto" w:fill="auto"/>
          </w:tcPr>
          <w:p w14:paraId="79149B3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2693BEA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Fish Passage</w:t>
            </w:r>
          </w:p>
        </w:tc>
        <w:tc>
          <w:tcPr>
            <w:tcW w:w="450" w:type="dxa"/>
            <w:shd w:val="clear" w:color="auto" w:fill="auto"/>
          </w:tcPr>
          <w:p w14:paraId="0D05407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1D86F97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Water quality</w:t>
            </w:r>
          </w:p>
        </w:tc>
      </w:tr>
      <w:tr w:rsidR="00B17D09" w:rsidRPr="00C026AF" w14:paraId="10DD6D7B" w14:textId="77777777" w:rsidTr="001011CA">
        <w:tc>
          <w:tcPr>
            <w:tcW w:w="330" w:type="dxa"/>
            <w:shd w:val="clear" w:color="auto" w:fill="auto"/>
          </w:tcPr>
          <w:p w14:paraId="3BF00AC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02DB832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Predation</w:t>
            </w:r>
          </w:p>
        </w:tc>
        <w:tc>
          <w:tcPr>
            <w:tcW w:w="450" w:type="dxa"/>
            <w:shd w:val="clear" w:color="auto" w:fill="auto"/>
          </w:tcPr>
          <w:p w14:paraId="3A42AAA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2A9AD4A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Sedimentation</w:t>
            </w:r>
          </w:p>
        </w:tc>
      </w:tr>
      <w:tr w:rsidR="00B17D09" w:rsidRPr="00C026AF" w14:paraId="7E3CBA54" w14:textId="77777777" w:rsidTr="001011CA">
        <w:tc>
          <w:tcPr>
            <w:tcW w:w="330" w:type="dxa"/>
            <w:shd w:val="clear" w:color="auto" w:fill="auto"/>
          </w:tcPr>
          <w:p w14:paraId="19BDB47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1DC2111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Food</w:t>
            </w:r>
          </w:p>
        </w:tc>
        <w:tc>
          <w:tcPr>
            <w:tcW w:w="450" w:type="dxa"/>
            <w:shd w:val="clear" w:color="auto" w:fill="auto"/>
          </w:tcPr>
          <w:p w14:paraId="3915F4C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1A5D095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Temperature</w:t>
            </w:r>
          </w:p>
        </w:tc>
      </w:tr>
      <w:tr w:rsidR="00B17D09" w:rsidRPr="00C026AF" w14:paraId="6B919358" w14:textId="77777777" w:rsidTr="001011CA">
        <w:tc>
          <w:tcPr>
            <w:tcW w:w="330" w:type="dxa"/>
            <w:shd w:val="clear" w:color="auto" w:fill="auto"/>
          </w:tcPr>
          <w:p w14:paraId="7AC5134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7581D19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Non-habitat limiting factors</w:t>
            </w:r>
          </w:p>
        </w:tc>
        <w:tc>
          <w:tcPr>
            <w:tcW w:w="450" w:type="dxa"/>
            <w:shd w:val="clear" w:color="auto" w:fill="auto"/>
          </w:tcPr>
          <w:p w14:paraId="1051F09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3286770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Unknown</w:t>
            </w:r>
          </w:p>
        </w:tc>
      </w:tr>
      <w:tr w:rsidR="00B17D09" w:rsidRPr="00C026AF" w14:paraId="318040E6" w14:textId="77777777" w:rsidTr="001011CA">
        <w:tc>
          <w:tcPr>
            <w:tcW w:w="330" w:type="dxa"/>
            <w:shd w:val="clear" w:color="auto" w:fill="auto"/>
          </w:tcPr>
          <w:p w14:paraId="4ACE999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327" w:type="dxa"/>
            <w:shd w:val="clear" w:color="auto" w:fill="auto"/>
          </w:tcPr>
          <w:p w14:paraId="72E6409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Channel structure and complexity</w:t>
            </w:r>
          </w:p>
        </w:tc>
        <w:tc>
          <w:tcPr>
            <w:tcW w:w="450" w:type="dxa"/>
            <w:shd w:val="clear" w:color="auto" w:fill="auto"/>
          </w:tcPr>
          <w:p w14:paraId="0648D6C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793" w:type="dxa"/>
            <w:shd w:val="clear" w:color="auto" w:fill="auto"/>
          </w:tcPr>
          <w:p w14:paraId="3364FFF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Other___________________________________</w:t>
            </w:r>
          </w:p>
          <w:p w14:paraId="44BD695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49D53472" w14:textId="77777777" w:rsidTr="001011CA">
        <w:tc>
          <w:tcPr>
            <w:tcW w:w="9900" w:type="dxa"/>
            <w:gridSpan w:val="4"/>
            <w:shd w:val="clear" w:color="auto" w:fill="auto"/>
          </w:tcPr>
          <w:p w14:paraId="204673C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</w:tbl>
    <w:p w14:paraId="24E2F89D" w14:textId="77777777" w:rsidR="002574DE" w:rsidRPr="00C026AF" w:rsidRDefault="002574DE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72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"/>
        <w:gridCol w:w="2590"/>
        <w:gridCol w:w="255"/>
        <w:gridCol w:w="7006"/>
      </w:tblGrid>
      <w:tr w:rsidR="00B17D09" w:rsidRPr="00C026AF" w14:paraId="7B645666" w14:textId="77777777" w:rsidTr="001011CA">
        <w:tc>
          <w:tcPr>
            <w:tcW w:w="10098" w:type="dxa"/>
            <w:gridSpan w:val="4"/>
            <w:shd w:val="clear" w:color="auto" w:fill="DDD9C3"/>
          </w:tcPr>
          <w:p w14:paraId="14A43A7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Primary Aquatic Species Benefitting (Choose All that Apply)</w:t>
            </w:r>
          </w:p>
        </w:tc>
      </w:tr>
      <w:tr w:rsidR="00B17D09" w:rsidRPr="00C026AF" w14:paraId="4E261B68" w14:textId="77777777" w:rsidTr="001011CA">
        <w:tc>
          <w:tcPr>
            <w:tcW w:w="247" w:type="dxa"/>
            <w:shd w:val="clear" w:color="auto" w:fill="auto"/>
          </w:tcPr>
          <w:p w14:paraId="53537F7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454DCE2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Bull Trout</w:t>
            </w:r>
          </w:p>
        </w:tc>
        <w:tc>
          <w:tcPr>
            <w:tcW w:w="255" w:type="dxa"/>
            <w:shd w:val="clear" w:color="auto" w:fill="auto"/>
          </w:tcPr>
          <w:p w14:paraId="54EB54E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632644B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Rainbow Trout</w:t>
            </w:r>
          </w:p>
        </w:tc>
      </w:tr>
      <w:tr w:rsidR="00B17D09" w:rsidRPr="00C026AF" w14:paraId="709E6441" w14:textId="77777777" w:rsidTr="001011CA">
        <w:tc>
          <w:tcPr>
            <w:tcW w:w="247" w:type="dxa"/>
            <w:shd w:val="clear" w:color="auto" w:fill="auto"/>
          </w:tcPr>
          <w:p w14:paraId="26F64E3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5223108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Chinook</w:t>
            </w:r>
          </w:p>
        </w:tc>
        <w:tc>
          <w:tcPr>
            <w:tcW w:w="255" w:type="dxa"/>
            <w:shd w:val="clear" w:color="auto" w:fill="auto"/>
          </w:tcPr>
          <w:p w14:paraId="263E23F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38F6D6E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Sockeye</w:t>
            </w:r>
          </w:p>
        </w:tc>
      </w:tr>
      <w:tr w:rsidR="00B17D09" w:rsidRPr="00C026AF" w14:paraId="21CD139B" w14:textId="77777777" w:rsidTr="001011CA">
        <w:tc>
          <w:tcPr>
            <w:tcW w:w="247" w:type="dxa"/>
            <w:shd w:val="clear" w:color="auto" w:fill="auto"/>
          </w:tcPr>
          <w:p w14:paraId="07790EB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4A37760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Chum </w:t>
            </w:r>
          </w:p>
        </w:tc>
        <w:tc>
          <w:tcPr>
            <w:tcW w:w="255" w:type="dxa"/>
            <w:shd w:val="clear" w:color="auto" w:fill="auto"/>
          </w:tcPr>
          <w:p w14:paraId="4CB8A13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620CD82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Steelhead</w:t>
            </w:r>
          </w:p>
        </w:tc>
      </w:tr>
      <w:tr w:rsidR="00B17D09" w:rsidRPr="00C026AF" w14:paraId="53140BB3" w14:textId="77777777" w:rsidTr="001011CA">
        <w:tc>
          <w:tcPr>
            <w:tcW w:w="247" w:type="dxa"/>
            <w:shd w:val="clear" w:color="auto" w:fill="auto"/>
          </w:tcPr>
          <w:p w14:paraId="5375E71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6D2E552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Coho</w:t>
            </w:r>
          </w:p>
        </w:tc>
        <w:tc>
          <w:tcPr>
            <w:tcW w:w="255" w:type="dxa"/>
            <w:shd w:val="clear" w:color="auto" w:fill="auto"/>
          </w:tcPr>
          <w:p w14:paraId="2584F10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781EDD1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Cutthroat</w:t>
            </w:r>
          </w:p>
        </w:tc>
      </w:tr>
      <w:tr w:rsidR="00B17D09" w:rsidRPr="00C026AF" w14:paraId="09F536FB" w14:textId="77777777" w:rsidTr="001011CA">
        <w:tc>
          <w:tcPr>
            <w:tcW w:w="247" w:type="dxa"/>
            <w:shd w:val="clear" w:color="auto" w:fill="auto"/>
          </w:tcPr>
          <w:p w14:paraId="4311BE2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1AB895C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Pacific lamprey</w:t>
            </w:r>
          </w:p>
        </w:tc>
        <w:tc>
          <w:tcPr>
            <w:tcW w:w="255" w:type="dxa"/>
            <w:shd w:val="clear" w:color="auto" w:fill="auto"/>
          </w:tcPr>
          <w:p w14:paraId="3656518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2881786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Mountain whitefish</w:t>
            </w:r>
          </w:p>
        </w:tc>
      </w:tr>
      <w:tr w:rsidR="00B17D09" w:rsidRPr="00C026AF" w14:paraId="5053F413" w14:textId="77777777" w:rsidTr="001011CA">
        <w:tc>
          <w:tcPr>
            <w:tcW w:w="247" w:type="dxa"/>
            <w:shd w:val="clear" w:color="auto" w:fill="auto"/>
          </w:tcPr>
          <w:p w14:paraId="1F4ADEB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164E569E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Largescale sucker</w:t>
            </w:r>
          </w:p>
        </w:tc>
        <w:tc>
          <w:tcPr>
            <w:tcW w:w="255" w:type="dxa"/>
            <w:shd w:val="clear" w:color="auto" w:fill="auto"/>
          </w:tcPr>
          <w:p w14:paraId="565D99D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5FE431B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Dace</w:t>
            </w:r>
          </w:p>
        </w:tc>
      </w:tr>
      <w:tr w:rsidR="00B17D09" w:rsidRPr="00C026AF" w14:paraId="7E8B1414" w14:textId="77777777" w:rsidTr="001011CA">
        <w:tc>
          <w:tcPr>
            <w:tcW w:w="247" w:type="dxa"/>
            <w:shd w:val="clear" w:color="auto" w:fill="auto"/>
          </w:tcPr>
          <w:p w14:paraId="3FC7586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5D96C5D9" w14:textId="068A970E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proofErr w:type="spellStart"/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Redside</w:t>
            </w:r>
            <w:proofErr w:type="spellEnd"/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 shiner</w:t>
            </w:r>
          </w:p>
        </w:tc>
        <w:tc>
          <w:tcPr>
            <w:tcW w:w="255" w:type="dxa"/>
            <w:shd w:val="clear" w:color="auto" w:fill="auto"/>
          </w:tcPr>
          <w:p w14:paraId="7C3107A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7FFF41C5" w14:textId="409A1F8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Northern pikeminnow</w:t>
            </w:r>
          </w:p>
        </w:tc>
      </w:tr>
      <w:tr w:rsidR="00B17D09" w:rsidRPr="00C026AF" w14:paraId="743BBF4A" w14:textId="77777777" w:rsidTr="001011CA">
        <w:tc>
          <w:tcPr>
            <w:tcW w:w="247" w:type="dxa"/>
            <w:shd w:val="clear" w:color="auto" w:fill="auto"/>
          </w:tcPr>
          <w:p w14:paraId="388E4AA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45D317E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Sculpin</w:t>
            </w:r>
          </w:p>
        </w:tc>
        <w:tc>
          <w:tcPr>
            <w:tcW w:w="255" w:type="dxa"/>
            <w:shd w:val="clear" w:color="auto" w:fill="auto"/>
          </w:tcPr>
          <w:p w14:paraId="4E49B37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7C76CA4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Three spine </w:t>
            </w:r>
            <w:proofErr w:type="gramStart"/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stickleback</w:t>
            </w:r>
            <w:proofErr w:type="gramEnd"/>
          </w:p>
        </w:tc>
      </w:tr>
      <w:tr w:rsidR="00B17D09" w:rsidRPr="00C026AF" w14:paraId="09E269FD" w14:textId="77777777" w:rsidTr="001011CA">
        <w:tc>
          <w:tcPr>
            <w:tcW w:w="247" w:type="dxa"/>
            <w:shd w:val="clear" w:color="auto" w:fill="auto"/>
          </w:tcPr>
          <w:p w14:paraId="3326797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660F70C6" w14:textId="0DD1B1AE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Olympic mudminnow</w:t>
            </w:r>
          </w:p>
        </w:tc>
        <w:tc>
          <w:tcPr>
            <w:tcW w:w="255" w:type="dxa"/>
            <w:shd w:val="clear" w:color="auto" w:fill="auto"/>
          </w:tcPr>
          <w:p w14:paraId="796636E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6154B64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Northern red-legged frog</w:t>
            </w:r>
          </w:p>
        </w:tc>
      </w:tr>
      <w:tr w:rsidR="00B17D09" w:rsidRPr="00C026AF" w14:paraId="77BBC651" w14:textId="77777777" w:rsidTr="001011CA">
        <w:tc>
          <w:tcPr>
            <w:tcW w:w="247" w:type="dxa"/>
            <w:shd w:val="clear" w:color="auto" w:fill="auto"/>
          </w:tcPr>
          <w:p w14:paraId="4E08C35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413B7FF5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Northwestern salamander</w:t>
            </w:r>
          </w:p>
        </w:tc>
        <w:tc>
          <w:tcPr>
            <w:tcW w:w="255" w:type="dxa"/>
            <w:shd w:val="clear" w:color="auto" w:fill="auto"/>
          </w:tcPr>
          <w:p w14:paraId="22A8A42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3AAF722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Long-toed salamander</w:t>
            </w:r>
          </w:p>
        </w:tc>
      </w:tr>
      <w:tr w:rsidR="00B17D09" w:rsidRPr="00C026AF" w14:paraId="6F0D2349" w14:textId="77777777" w:rsidTr="001011CA">
        <w:tc>
          <w:tcPr>
            <w:tcW w:w="247" w:type="dxa"/>
            <w:shd w:val="clear" w:color="auto" w:fill="auto"/>
          </w:tcPr>
          <w:p w14:paraId="79B4047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0A1B360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Pacific Tree frog</w:t>
            </w:r>
          </w:p>
        </w:tc>
        <w:tc>
          <w:tcPr>
            <w:tcW w:w="255" w:type="dxa"/>
            <w:shd w:val="clear" w:color="auto" w:fill="auto"/>
          </w:tcPr>
          <w:p w14:paraId="50F3547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21FC81D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Rough skin Newt</w:t>
            </w:r>
          </w:p>
        </w:tc>
      </w:tr>
      <w:tr w:rsidR="00B17D09" w:rsidRPr="00C026AF" w14:paraId="157D9E58" w14:textId="77777777" w:rsidTr="001011CA">
        <w:tc>
          <w:tcPr>
            <w:tcW w:w="247" w:type="dxa"/>
            <w:shd w:val="clear" w:color="auto" w:fill="auto"/>
          </w:tcPr>
          <w:p w14:paraId="660FAB1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90" w:type="dxa"/>
            <w:shd w:val="clear" w:color="auto" w:fill="auto"/>
          </w:tcPr>
          <w:p w14:paraId="02239010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Migratory birds</w:t>
            </w:r>
          </w:p>
        </w:tc>
        <w:tc>
          <w:tcPr>
            <w:tcW w:w="255" w:type="dxa"/>
            <w:shd w:val="clear" w:color="auto" w:fill="auto"/>
          </w:tcPr>
          <w:p w14:paraId="295A6F36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006" w:type="dxa"/>
            <w:shd w:val="clear" w:color="auto" w:fill="auto"/>
          </w:tcPr>
          <w:p w14:paraId="0D69235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Other___________________________________________</w:t>
            </w:r>
          </w:p>
        </w:tc>
      </w:tr>
      <w:tr w:rsidR="00B17D09" w:rsidRPr="00C026AF" w14:paraId="44EF02F5" w14:textId="77777777" w:rsidTr="001011CA">
        <w:trPr>
          <w:trHeight w:val="275"/>
        </w:trPr>
        <w:tc>
          <w:tcPr>
            <w:tcW w:w="10098" w:type="dxa"/>
            <w:gridSpan w:val="4"/>
            <w:shd w:val="clear" w:color="auto" w:fill="auto"/>
          </w:tcPr>
          <w:p w14:paraId="0F30525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4BD47CB2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31C09A5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</w:tbl>
    <w:p w14:paraId="1A16CB2C" w14:textId="00570D30" w:rsidR="002574DE" w:rsidRDefault="002574DE" w:rsidP="00B17D09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p w14:paraId="26A1A123" w14:textId="3268628C" w:rsidR="002574DE" w:rsidRDefault="002574DE" w:rsidP="00B17D09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p w14:paraId="69996195" w14:textId="70F6DE49" w:rsidR="002574DE" w:rsidRDefault="002574DE" w:rsidP="00B17D09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p w14:paraId="49BA9393" w14:textId="77777777" w:rsidR="00FA24DA" w:rsidRPr="00C026AF" w:rsidRDefault="00FA24DA" w:rsidP="00B17D09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3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17D09" w:rsidRPr="00C026AF" w14:paraId="1A1626C3" w14:textId="77777777" w:rsidTr="001011CA">
        <w:trPr>
          <w:trHeight w:val="283"/>
        </w:trPr>
        <w:tc>
          <w:tcPr>
            <w:tcW w:w="9900" w:type="dxa"/>
            <w:shd w:val="clear" w:color="auto" w:fill="DDD9C3"/>
          </w:tcPr>
          <w:p w14:paraId="6804C56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Detailed Project Information (where applicable)</w:t>
            </w:r>
          </w:p>
        </w:tc>
      </w:tr>
    </w:tbl>
    <w:p w14:paraId="5ED9C39B" w14:textId="017C0400" w:rsidR="00B17D09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C1AADFA" w14:textId="77777777" w:rsidR="002574DE" w:rsidRPr="00C026AF" w:rsidRDefault="002574DE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311389D3" w14:textId="77777777" w:rsidR="002574DE" w:rsidRDefault="002574DE" w:rsidP="002574DE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p w14:paraId="155D07A4" w14:textId="77777777" w:rsidR="002574DE" w:rsidRPr="00C026AF" w:rsidRDefault="002574DE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4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17D09" w:rsidRPr="00C026AF" w14:paraId="3FB70053" w14:textId="77777777" w:rsidTr="001011CA">
        <w:tc>
          <w:tcPr>
            <w:tcW w:w="9900" w:type="dxa"/>
            <w:shd w:val="clear" w:color="auto" w:fill="DDD9C3"/>
          </w:tcPr>
          <w:p w14:paraId="0EDFEDE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Additional Information</w:t>
            </w:r>
          </w:p>
        </w:tc>
      </w:tr>
      <w:tr w:rsidR="00B17D09" w:rsidRPr="00C026AF" w14:paraId="57575664" w14:textId="77777777" w:rsidTr="001011CA">
        <w:tc>
          <w:tcPr>
            <w:tcW w:w="9900" w:type="dxa"/>
            <w:shd w:val="clear" w:color="auto" w:fill="auto"/>
          </w:tcPr>
          <w:p w14:paraId="6A94539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Does this project link to any other recently completed or proposed restoration or protection projects? </w:t>
            </w: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(List all projects related to water quality, quantity, habitat, barriers, etc.)</w:t>
            </w:r>
          </w:p>
        </w:tc>
      </w:tr>
      <w:tr w:rsidR="00B17D09" w:rsidRPr="00C026AF" w14:paraId="0FC61767" w14:textId="77777777" w:rsidTr="001011CA">
        <w:trPr>
          <w:trHeight w:val="1016"/>
        </w:trPr>
        <w:tc>
          <w:tcPr>
            <w:tcW w:w="9900" w:type="dxa"/>
            <w:shd w:val="clear" w:color="auto" w:fill="auto"/>
          </w:tcPr>
          <w:p w14:paraId="4C9A1D4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4F63378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2C55984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6AC0712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  <w:p w14:paraId="73C2B5D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6CC5828D" w14:textId="77777777" w:rsidTr="001011CA">
        <w:tc>
          <w:tcPr>
            <w:tcW w:w="9900" w:type="dxa"/>
            <w:shd w:val="clear" w:color="auto" w:fill="auto"/>
          </w:tcPr>
          <w:p w14:paraId="3D7C834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Is there current or future potential landowner willingness to have a project done on this land?</w:t>
            </w:r>
          </w:p>
        </w:tc>
      </w:tr>
      <w:tr w:rsidR="00B17D09" w:rsidRPr="00C026AF" w14:paraId="392C27BF" w14:textId="77777777" w:rsidTr="001011CA">
        <w:trPr>
          <w:trHeight w:val="1214"/>
        </w:trPr>
        <w:tc>
          <w:tcPr>
            <w:tcW w:w="9900" w:type="dxa"/>
            <w:shd w:val="clear" w:color="auto" w:fill="auto"/>
          </w:tcPr>
          <w:p w14:paraId="702E3EC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37C2C909" w14:textId="77777777" w:rsidTr="001011CA">
        <w:tc>
          <w:tcPr>
            <w:tcW w:w="9900" w:type="dxa"/>
            <w:shd w:val="clear" w:color="auto" w:fill="auto"/>
          </w:tcPr>
          <w:p w14:paraId="6DFDAC2A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Would there be any educational opportunities associated with this project?</w:t>
            </w:r>
          </w:p>
        </w:tc>
      </w:tr>
      <w:tr w:rsidR="00B17D09" w:rsidRPr="00C026AF" w14:paraId="15D5F63B" w14:textId="77777777" w:rsidTr="001011CA">
        <w:trPr>
          <w:trHeight w:val="863"/>
        </w:trPr>
        <w:tc>
          <w:tcPr>
            <w:tcW w:w="9900" w:type="dxa"/>
            <w:shd w:val="clear" w:color="auto" w:fill="auto"/>
          </w:tcPr>
          <w:p w14:paraId="46A728D3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</w:tbl>
    <w:p w14:paraId="4C53E52A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3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7290"/>
      </w:tblGrid>
      <w:tr w:rsidR="00B17D09" w:rsidRPr="00C026AF" w14:paraId="20EA2604" w14:textId="77777777" w:rsidTr="001011CA">
        <w:trPr>
          <w:trHeight w:val="1427"/>
        </w:trPr>
        <w:tc>
          <w:tcPr>
            <w:tcW w:w="2610" w:type="dxa"/>
            <w:vAlign w:val="center"/>
          </w:tcPr>
          <w:p w14:paraId="498B4AC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Problem Statement</w:t>
            </w:r>
          </w:p>
        </w:tc>
        <w:tc>
          <w:tcPr>
            <w:tcW w:w="7290" w:type="dxa"/>
            <w:vAlign w:val="center"/>
          </w:tcPr>
          <w:p w14:paraId="7FC0C247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i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i/>
                <w:sz w:val="20"/>
                <w:szCs w:val="20"/>
                <w:lang w:bidi="en-US"/>
              </w:rPr>
              <w:t xml:space="preserve">(What is the problem? What ecological concerns or limiting factors does the project address? For bank protection projects, what are the reach-scale and </w:t>
            </w:r>
            <w:proofErr w:type="gramStart"/>
            <w:r w:rsidRPr="00C026AF">
              <w:rPr>
                <w:rFonts w:ascii="Arial" w:eastAsia="Arial" w:hAnsi="Arial" w:cs="Arial"/>
                <w:i/>
                <w:sz w:val="20"/>
                <w:szCs w:val="20"/>
                <w:lang w:bidi="en-US"/>
              </w:rPr>
              <w:t>site specific</w:t>
            </w:r>
            <w:proofErr w:type="gramEnd"/>
            <w:r w:rsidRPr="00C026AF">
              <w:rPr>
                <w:rFonts w:ascii="Arial" w:eastAsia="Arial" w:hAnsi="Arial" w:cs="Arial"/>
                <w:i/>
                <w:sz w:val="20"/>
                <w:szCs w:val="20"/>
                <w:lang w:bidi="en-US"/>
              </w:rPr>
              <w:t xml:space="preserve"> causes of erosion (see Bank Erosion Strategy)? Are there any known potential constraints (infrastructure, access limitations, etc.) or other project considerations? Please include the chapter and section of a recovery plan where this action is recommended as well as the recovery plan goal to which the project relates.</w:t>
            </w:r>
          </w:p>
        </w:tc>
      </w:tr>
      <w:tr w:rsidR="00B17D09" w:rsidRPr="00C026AF" w14:paraId="4CCE630F" w14:textId="77777777" w:rsidTr="001011CA">
        <w:trPr>
          <w:trHeight w:val="521"/>
        </w:trPr>
        <w:tc>
          <w:tcPr>
            <w:tcW w:w="2610" w:type="dxa"/>
            <w:vAlign w:val="center"/>
          </w:tcPr>
          <w:p w14:paraId="51C1239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Goals and Objectives</w:t>
            </w:r>
          </w:p>
        </w:tc>
        <w:tc>
          <w:tcPr>
            <w:tcW w:w="7290" w:type="dxa"/>
            <w:vAlign w:val="center"/>
          </w:tcPr>
          <w:p w14:paraId="79805F2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55496661" w14:textId="77777777" w:rsidTr="001011CA">
        <w:trPr>
          <w:trHeight w:val="566"/>
        </w:trPr>
        <w:tc>
          <w:tcPr>
            <w:tcW w:w="2610" w:type="dxa"/>
            <w:vAlign w:val="center"/>
          </w:tcPr>
          <w:p w14:paraId="24BB09D9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Estimated Timeframe for Project Completion</w:t>
            </w:r>
          </w:p>
        </w:tc>
        <w:tc>
          <w:tcPr>
            <w:tcW w:w="7290" w:type="dxa"/>
            <w:vAlign w:val="center"/>
          </w:tcPr>
          <w:p w14:paraId="367583AD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4871E7A2" w14:textId="77777777" w:rsidTr="001011CA">
        <w:trPr>
          <w:trHeight w:val="566"/>
        </w:trPr>
        <w:tc>
          <w:tcPr>
            <w:tcW w:w="2610" w:type="dxa"/>
            <w:vAlign w:val="center"/>
          </w:tcPr>
          <w:p w14:paraId="7BE96B9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Rough Cost</w:t>
            </w:r>
          </w:p>
        </w:tc>
        <w:tc>
          <w:tcPr>
            <w:tcW w:w="7290" w:type="dxa"/>
            <w:vAlign w:val="center"/>
          </w:tcPr>
          <w:p w14:paraId="44D2076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513F908D" w14:textId="77777777" w:rsidTr="001011CA">
        <w:trPr>
          <w:trHeight w:val="566"/>
        </w:trPr>
        <w:tc>
          <w:tcPr>
            <w:tcW w:w="2610" w:type="dxa"/>
            <w:vAlign w:val="center"/>
          </w:tcPr>
          <w:p w14:paraId="54D0120F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Estimate (required)</w:t>
            </w:r>
          </w:p>
        </w:tc>
        <w:tc>
          <w:tcPr>
            <w:tcW w:w="7290" w:type="dxa"/>
            <w:vAlign w:val="center"/>
          </w:tcPr>
          <w:p w14:paraId="4D51ABFB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17CEFAEB" w14:textId="77777777" w:rsidTr="001011CA">
        <w:trPr>
          <w:trHeight w:val="566"/>
        </w:trPr>
        <w:tc>
          <w:tcPr>
            <w:tcW w:w="2610" w:type="dxa"/>
            <w:vAlign w:val="center"/>
          </w:tcPr>
          <w:p w14:paraId="0E995F4C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 xml:space="preserve">Partner(s) </w:t>
            </w:r>
          </w:p>
        </w:tc>
        <w:tc>
          <w:tcPr>
            <w:tcW w:w="7290" w:type="dxa"/>
            <w:vAlign w:val="center"/>
          </w:tcPr>
          <w:p w14:paraId="2CE99391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  <w:tr w:rsidR="00B17D09" w:rsidRPr="00C026AF" w14:paraId="6520C3A1" w14:textId="77777777" w:rsidTr="001011CA">
        <w:trPr>
          <w:trHeight w:val="566"/>
        </w:trPr>
        <w:tc>
          <w:tcPr>
            <w:tcW w:w="2610" w:type="dxa"/>
            <w:vAlign w:val="center"/>
          </w:tcPr>
          <w:p w14:paraId="7A7CC9A8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C026AF">
              <w:rPr>
                <w:rFonts w:ascii="Arial" w:eastAsia="Arial" w:hAnsi="Arial" w:cs="Arial"/>
                <w:sz w:val="20"/>
                <w:szCs w:val="20"/>
                <w:lang w:bidi="en-US"/>
              </w:rPr>
              <w:t>If applicable, Secured Funding and Sources</w:t>
            </w:r>
          </w:p>
        </w:tc>
        <w:tc>
          <w:tcPr>
            <w:tcW w:w="7290" w:type="dxa"/>
            <w:vAlign w:val="center"/>
          </w:tcPr>
          <w:p w14:paraId="20512C64" w14:textId="77777777" w:rsidR="00B17D09" w:rsidRPr="00C026AF" w:rsidRDefault="00B17D09" w:rsidP="001011CA">
            <w:pPr>
              <w:tabs>
                <w:tab w:val="left" w:pos="480"/>
              </w:tabs>
              <w:spacing w:after="0"/>
              <w:ind w:left="479" w:right="162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</w:tr>
    </w:tbl>
    <w:p w14:paraId="34FDE662" w14:textId="26913D24" w:rsidR="00B17D09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CE36885" w14:textId="2B2D7303" w:rsidR="002574DE" w:rsidRDefault="002574DE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0B7C10DA" w14:textId="77777777" w:rsidR="00B17D09" w:rsidRPr="00C026AF" w:rsidRDefault="00B17D09" w:rsidP="002574DE">
      <w:pPr>
        <w:tabs>
          <w:tab w:val="left" w:pos="480"/>
        </w:tabs>
        <w:spacing w:after="0"/>
        <w:ind w:right="162"/>
        <w:rPr>
          <w:rFonts w:ascii="Arial" w:eastAsia="Arial" w:hAnsi="Arial" w:cs="Arial"/>
          <w:sz w:val="20"/>
          <w:szCs w:val="20"/>
        </w:rPr>
      </w:pPr>
    </w:p>
    <w:p w14:paraId="41ABFB38" w14:textId="37A62F10" w:rsidR="00B17D09" w:rsidRPr="00C026AF" w:rsidRDefault="00B17D09" w:rsidP="001E35C8">
      <w:pPr>
        <w:rPr>
          <w:rFonts w:ascii="Arial" w:eastAsia="Arial" w:hAnsi="Arial" w:cs="Arial"/>
          <w:b/>
          <w:sz w:val="20"/>
          <w:szCs w:val="20"/>
          <w:lang w:bidi="en-US"/>
        </w:rPr>
      </w:pPr>
      <w:r w:rsidRPr="00C026AF">
        <w:rPr>
          <w:rFonts w:ascii="Arial" w:eastAsia="Arial" w:hAnsi="Arial" w:cs="Arial"/>
          <w:b/>
          <w:sz w:val="20"/>
          <w:szCs w:val="20"/>
          <w:lang w:bidi="en-US"/>
        </w:rPr>
        <w:t>Draw the project site</w:t>
      </w:r>
    </w:p>
    <w:p w14:paraId="7DD166F6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</w:p>
    <w:p w14:paraId="6567E07A" w14:textId="608CF6D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  <w:r w:rsidRPr="00C026AF">
        <w:rPr>
          <w:rFonts w:ascii="Arial" w:eastAsia="Arial" w:hAnsi="Arial" w:cs="Arial"/>
          <w:sz w:val="20"/>
          <w:szCs w:val="20"/>
          <w:lang w:bidi="en-US"/>
        </w:rPr>
        <w:t>What to include in your drawing: Rivers, creeks, land use around creek, roads or stream crossings, what you are proposing to do on this land</w:t>
      </w:r>
      <w:r w:rsidR="003F5557">
        <w:rPr>
          <w:rFonts w:ascii="Arial" w:eastAsia="Arial" w:hAnsi="Arial" w:cs="Arial"/>
          <w:sz w:val="20"/>
          <w:szCs w:val="20"/>
          <w:lang w:bidi="en-US"/>
        </w:rPr>
        <w:t>, etc.</w:t>
      </w:r>
    </w:p>
    <w:p w14:paraId="5D1BA4ED" w14:textId="77777777" w:rsidR="00B17D09" w:rsidRPr="003967A4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  <w:r w:rsidRPr="003967A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29112" wp14:editId="50844B0F">
                <wp:simplePos x="0" y="0"/>
                <wp:positionH relativeFrom="column">
                  <wp:posOffset>25400</wp:posOffset>
                </wp:positionH>
                <wp:positionV relativeFrom="paragraph">
                  <wp:posOffset>69850</wp:posOffset>
                </wp:positionV>
                <wp:extent cx="6019800" cy="65722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657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EFD7C" id="Rectangle 6" o:spid="_x0000_s1026" style="position:absolute;margin-left:2pt;margin-top:5.5pt;width:474pt;height:5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" fillcolor="window" strokecolor="#385d8a" strokeweight="2pt">
                <v:path arrowok="t"/>
              </v:rect>
            </w:pict>
          </mc:Fallback>
        </mc:AlternateContent>
      </w:r>
    </w:p>
    <w:p w14:paraId="0892F490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</w:p>
    <w:p w14:paraId="08BCF156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</w:p>
    <w:p w14:paraId="53832C7C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  <w:lang w:bidi="en-US"/>
        </w:rPr>
      </w:pPr>
    </w:p>
    <w:p w14:paraId="6A4E6C62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5DA0D58C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E2D55EA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C45EE17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1CBBA68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FBAD749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DE1EB81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6F14817D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00B87926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00C4719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32106EF0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3B7CBEDC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3BB2D750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56FAE649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26170A2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F2AE932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C40DDD5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6F8B16D5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5F7DD25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50EBA058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A7329E1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F1A9BBE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AD59D5E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6002F4B7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6C72FAF4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21240C1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614AE4FB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13F6C38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9275D8F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063D2027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2072C8A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844A910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D169944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07028000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05F53F9E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2C964C0B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CF00BF4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40074DD5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7341B513" w14:textId="77777777" w:rsidR="00B17D09" w:rsidRPr="00C026AF" w:rsidRDefault="00B17D09" w:rsidP="00B17D09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</w:p>
    <w:p w14:paraId="1366F027" w14:textId="15BC4E63" w:rsidR="003F5557" w:rsidRPr="00FA24DA" w:rsidRDefault="00B17D09" w:rsidP="00FA24DA">
      <w:pPr>
        <w:tabs>
          <w:tab w:val="left" w:pos="480"/>
        </w:tabs>
        <w:spacing w:after="0"/>
        <w:ind w:left="479" w:right="162"/>
        <w:rPr>
          <w:rFonts w:ascii="Arial" w:eastAsia="Arial" w:hAnsi="Arial" w:cs="Arial"/>
          <w:sz w:val="20"/>
          <w:szCs w:val="20"/>
        </w:rPr>
      </w:pPr>
      <w:r w:rsidRPr="00C026AF">
        <w:rPr>
          <w:rFonts w:ascii="Arial" w:eastAsia="Arial" w:hAnsi="Arial" w:cs="Arial"/>
          <w:sz w:val="20"/>
          <w:szCs w:val="20"/>
        </w:rPr>
        <w:t>** Optional: Attach photographs, maps, supporting documents</w:t>
      </w:r>
    </w:p>
    <w:sectPr w:rsidR="003F5557" w:rsidRPr="00FA24D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4122" w14:textId="77777777" w:rsidR="00C6598A" w:rsidRDefault="00C6598A" w:rsidP="004C7C70">
      <w:pPr>
        <w:spacing w:after="0" w:line="240" w:lineRule="auto"/>
      </w:pPr>
      <w:r>
        <w:separator/>
      </w:r>
    </w:p>
  </w:endnote>
  <w:endnote w:type="continuationSeparator" w:id="0">
    <w:p w14:paraId="093A6745" w14:textId="77777777" w:rsidR="00C6598A" w:rsidRDefault="00C6598A" w:rsidP="004C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9053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33232" w14:textId="20CC035E" w:rsidR="004C7C70" w:rsidRDefault="004C7C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C7AFD" w14:textId="77777777" w:rsidR="00200A8D" w:rsidRDefault="00200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966A7" w14:textId="77777777" w:rsidR="00C6598A" w:rsidRDefault="00C6598A" w:rsidP="004C7C70">
      <w:pPr>
        <w:spacing w:after="0" w:line="240" w:lineRule="auto"/>
      </w:pPr>
      <w:r>
        <w:separator/>
      </w:r>
    </w:p>
  </w:footnote>
  <w:footnote w:type="continuationSeparator" w:id="0">
    <w:p w14:paraId="015CD069" w14:textId="77777777" w:rsidR="00C6598A" w:rsidRDefault="00C6598A" w:rsidP="004C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40"/>
      <w:gridCol w:w="1620"/>
    </w:tblGrid>
    <w:tr w:rsidR="004C7C70" w:rsidRPr="00FA6F42" w14:paraId="2B3F1A65" w14:textId="77777777" w:rsidTr="00FA24DA">
      <w:trPr>
        <w:trHeight w:val="288"/>
      </w:trPr>
      <w:tc>
        <w:tcPr>
          <w:tcW w:w="7740" w:type="dxa"/>
        </w:tcPr>
        <w:p w14:paraId="36C7AA1C" w14:textId="77777777" w:rsidR="00200A8D" w:rsidRDefault="006E3EF5" w:rsidP="0051526B">
          <w:pPr>
            <w:pStyle w:val="Header"/>
            <w:jc w:val="right"/>
            <w:rPr>
              <w:rFonts w:ascii="Cambria" w:eastAsia="Times New Roman" w:hAnsi="Cambria"/>
              <w:b/>
              <w:color w:val="808080"/>
              <w:sz w:val="18"/>
              <w:szCs w:val="18"/>
            </w:rPr>
          </w:pPr>
          <w:r>
            <w:rPr>
              <w:rFonts w:ascii="Cambria" w:eastAsia="Times New Roman" w:hAnsi="Cambria"/>
              <w:b/>
              <w:color w:val="808080"/>
              <w:sz w:val="18"/>
              <w:szCs w:val="18"/>
            </w:rPr>
            <w:t xml:space="preserve">    </w:t>
          </w:r>
          <w:r w:rsidRPr="00D64C26">
            <w:rPr>
              <w:rFonts w:ascii="Cambria" w:eastAsia="Times New Roman" w:hAnsi="Cambria"/>
              <w:b/>
              <w:color w:val="808080"/>
              <w:sz w:val="18"/>
              <w:szCs w:val="18"/>
            </w:rPr>
            <w:t xml:space="preserve">North Pacific Coast Lead Entity </w:t>
          </w:r>
          <w:r>
            <w:rPr>
              <w:rFonts w:ascii="Cambria" w:eastAsia="Times New Roman" w:hAnsi="Cambria"/>
              <w:b/>
              <w:color w:val="808080"/>
              <w:sz w:val="18"/>
              <w:szCs w:val="18"/>
            </w:rPr>
            <w:t>(WRIA 20)</w:t>
          </w:r>
        </w:p>
        <w:p w14:paraId="24D5BD74" w14:textId="02CCAFA7" w:rsidR="00200A8D" w:rsidRPr="00D64C26" w:rsidRDefault="004C7C70" w:rsidP="0051526B">
          <w:pPr>
            <w:pStyle w:val="Header"/>
            <w:jc w:val="right"/>
            <w:rPr>
              <w:rFonts w:ascii="Cambria" w:eastAsia="Times New Roman" w:hAnsi="Cambria"/>
              <w:b/>
              <w:sz w:val="36"/>
              <w:szCs w:val="36"/>
            </w:rPr>
          </w:pPr>
          <w:r>
            <w:rPr>
              <w:rFonts w:ascii="Cambria" w:eastAsia="Times New Roman" w:hAnsi="Cambria"/>
              <w:b/>
              <w:color w:val="808080"/>
              <w:sz w:val="18"/>
              <w:szCs w:val="18"/>
            </w:rPr>
            <w:t>Salmon Recovery Funding Board 202</w:t>
          </w:r>
          <w:r w:rsidR="00E867F5">
            <w:rPr>
              <w:rFonts w:ascii="Cambria" w:eastAsia="Times New Roman" w:hAnsi="Cambria"/>
              <w:b/>
              <w:color w:val="808080"/>
              <w:sz w:val="18"/>
              <w:szCs w:val="18"/>
            </w:rPr>
            <w:t>5</w:t>
          </w:r>
          <w:r>
            <w:rPr>
              <w:rFonts w:ascii="Cambria" w:eastAsia="Times New Roman" w:hAnsi="Cambria"/>
              <w:b/>
              <w:color w:val="808080"/>
              <w:sz w:val="18"/>
              <w:szCs w:val="18"/>
            </w:rPr>
            <w:t xml:space="preserve"> Grant Round </w:t>
          </w:r>
        </w:p>
      </w:tc>
      <w:tc>
        <w:tcPr>
          <w:tcW w:w="1620" w:type="dxa"/>
        </w:tcPr>
        <w:p w14:paraId="36D1D758" w14:textId="3E9F70F0" w:rsidR="00200A8D" w:rsidRPr="00FA6F42" w:rsidRDefault="00FA24DA" w:rsidP="0051526B">
          <w:pPr>
            <w:pStyle w:val="Header"/>
            <w:rPr>
              <w:rFonts w:ascii="Cambria" w:eastAsia="Times New Roman" w:hAnsi="Cambria"/>
              <w:b/>
              <w:bCs/>
              <w:color w:val="808080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808080"/>
              <w:sz w:val="20"/>
              <w:szCs w:val="20"/>
            </w:rPr>
            <w:t>Conceptual Project Form</w:t>
          </w:r>
        </w:p>
      </w:tc>
    </w:tr>
  </w:tbl>
  <w:p w14:paraId="2EE45CD9" w14:textId="77777777" w:rsidR="00200A8D" w:rsidRPr="0051526B" w:rsidRDefault="00200A8D" w:rsidP="00515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374DC"/>
    <w:multiLevelType w:val="hybridMultilevel"/>
    <w:tmpl w:val="9D30D010"/>
    <w:lvl w:ilvl="0" w:tplc="F1B8A9C6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41CB4046"/>
    <w:multiLevelType w:val="hybridMultilevel"/>
    <w:tmpl w:val="FE7A1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29706">
    <w:abstractNumId w:val="1"/>
  </w:num>
  <w:num w:numId="2" w16cid:durableId="1248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09"/>
    <w:rsid w:val="00002379"/>
    <w:rsid w:val="00010363"/>
    <w:rsid w:val="0006556D"/>
    <w:rsid w:val="000739A6"/>
    <w:rsid w:val="00080C0D"/>
    <w:rsid w:val="00083118"/>
    <w:rsid w:val="000A6969"/>
    <w:rsid w:val="000B67CD"/>
    <w:rsid w:val="000E490A"/>
    <w:rsid w:val="000F4D89"/>
    <w:rsid w:val="00104703"/>
    <w:rsid w:val="00116582"/>
    <w:rsid w:val="001174B4"/>
    <w:rsid w:val="00131BAF"/>
    <w:rsid w:val="00165FCB"/>
    <w:rsid w:val="001E1B60"/>
    <w:rsid w:val="001E35C8"/>
    <w:rsid w:val="00200A8D"/>
    <w:rsid w:val="002018AF"/>
    <w:rsid w:val="00213A22"/>
    <w:rsid w:val="00216FE6"/>
    <w:rsid w:val="00225E2E"/>
    <w:rsid w:val="00226A15"/>
    <w:rsid w:val="00232944"/>
    <w:rsid w:val="00237F24"/>
    <w:rsid w:val="002574DE"/>
    <w:rsid w:val="002668CA"/>
    <w:rsid w:val="00272A5C"/>
    <w:rsid w:val="002B040D"/>
    <w:rsid w:val="002B232F"/>
    <w:rsid w:val="002E2AB8"/>
    <w:rsid w:val="002E7775"/>
    <w:rsid w:val="0032598E"/>
    <w:rsid w:val="003302FE"/>
    <w:rsid w:val="0033416A"/>
    <w:rsid w:val="0033462E"/>
    <w:rsid w:val="003378AB"/>
    <w:rsid w:val="0034175B"/>
    <w:rsid w:val="00360312"/>
    <w:rsid w:val="003734D6"/>
    <w:rsid w:val="00391DAB"/>
    <w:rsid w:val="00395146"/>
    <w:rsid w:val="003C67FD"/>
    <w:rsid w:val="003C6F8C"/>
    <w:rsid w:val="003C747D"/>
    <w:rsid w:val="003D4F67"/>
    <w:rsid w:val="003D706D"/>
    <w:rsid w:val="003F5557"/>
    <w:rsid w:val="00410184"/>
    <w:rsid w:val="00435723"/>
    <w:rsid w:val="00472052"/>
    <w:rsid w:val="0047652B"/>
    <w:rsid w:val="004C7C70"/>
    <w:rsid w:val="004F6DDA"/>
    <w:rsid w:val="00517F74"/>
    <w:rsid w:val="00526B5A"/>
    <w:rsid w:val="005453CA"/>
    <w:rsid w:val="00563EB9"/>
    <w:rsid w:val="005B07A1"/>
    <w:rsid w:val="005C2A69"/>
    <w:rsid w:val="005C52B7"/>
    <w:rsid w:val="005F501C"/>
    <w:rsid w:val="00611B7C"/>
    <w:rsid w:val="00636507"/>
    <w:rsid w:val="00640F7C"/>
    <w:rsid w:val="00653915"/>
    <w:rsid w:val="00674694"/>
    <w:rsid w:val="00677A84"/>
    <w:rsid w:val="00682579"/>
    <w:rsid w:val="006833BA"/>
    <w:rsid w:val="006D0A20"/>
    <w:rsid w:val="006E3EF5"/>
    <w:rsid w:val="006E4143"/>
    <w:rsid w:val="00706E82"/>
    <w:rsid w:val="00711141"/>
    <w:rsid w:val="00715960"/>
    <w:rsid w:val="00717F7F"/>
    <w:rsid w:val="00732C21"/>
    <w:rsid w:val="00742CCA"/>
    <w:rsid w:val="00797EEA"/>
    <w:rsid w:val="007C3BEB"/>
    <w:rsid w:val="007C76FE"/>
    <w:rsid w:val="007F26FF"/>
    <w:rsid w:val="0081163D"/>
    <w:rsid w:val="008164D3"/>
    <w:rsid w:val="00830909"/>
    <w:rsid w:val="0084370B"/>
    <w:rsid w:val="00875035"/>
    <w:rsid w:val="00880F3D"/>
    <w:rsid w:val="00886415"/>
    <w:rsid w:val="008B0BD9"/>
    <w:rsid w:val="008B48DA"/>
    <w:rsid w:val="008C0A74"/>
    <w:rsid w:val="008D0BB2"/>
    <w:rsid w:val="008D7017"/>
    <w:rsid w:val="008F175F"/>
    <w:rsid w:val="008F7C19"/>
    <w:rsid w:val="00902805"/>
    <w:rsid w:val="00910B31"/>
    <w:rsid w:val="0091256A"/>
    <w:rsid w:val="009238AE"/>
    <w:rsid w:val="00933DBA"/>
    <w:rsid w:val="00950FD7"/>
    <w:rsid w:val="00957D32"/>
    <w:rsid w:val="00965CC3"/>
    <w:rsid w:val="00981177"/>
    <w:rsid w:val="00992C18"/>
    <w:rsid w:val="009B0278"/>
    <w:rsid w:val="009C3DF8"/>
    <w:rsid w:val="009D3A77"/>
    <w:rsid w:val="009F047B"/>
    <w:rsid w:val="009F3775"/>
    <w:rsid w:val="00A055AC"/>
    <w:rsid w:val="00A15BDA"/>
    <w:rsid w:val="00A5460B"/>
    <w:rsid w:val="00A641F0"/>
    <w:rsid w:val="00A74C2B"/>
    <w:rsid w:val="00A76244"/>
    <w:rsid w:val="00A90E16"/>
    <w:rsid w:val="00AE2E99"/>
    <w:rsid w:val="00B02EAB"/>
    <w:rsid w:val="00B17D09"/>
    <w:rsid w:val="00B31A2A"/>
    <w:rsid w:val="00B345C7"/>
    <w:rsid w:val="00B42113"/>
    <w:rsid w:val="00B83386"/>
    <w:rsid w:val="00BA271C"/>
    <w:rsid w:val="00BB2A4D"/>
    <w:rsid w:val="00BB3D6E"/>
    <w:rsid w:val="00BB5222"/>
    <w:rsid w:val="00BC4318"/>
    <w:rsid w:val="00BD1AED"/>
    <w:rsid w:val="00BF259B"/>
    <w:rsid w:val="00C06A2C"/>
    <w:rsid w:val="00C22B0C"/>
    <w:rsid w:val="00C23288"/>
    <w:rsid w:val="00C6598A"/>
    <w:rsid w:val="00C811F2"/>
    <w:rsid w:val="00CB6EFF"/>
    <w:rsid w:val="00CD6FD1"/>
    <w:rsid w:val="00CE12A8"/>
    <w:rsid w:val="00CF5359"/>
    <w:rsid w:val="00D437A3"/>
    <w:rsid w:val="00D50A18"/>
    <w:rsid w:val="00D7682D"/>
    <w:rsid w:val="00D77462"/>
    <w:rsid w:val="00D831F0"/>
    <w:rsid w:val="00DB12F5"/>
    <w:rsid w:val="00DB3423"/>
    <w:rsid w:val="00DB66FD"/>
    <w:rsid w:val="00E02DD5"/>
    <w:rsid w:val="00E40631"/>
    <w:rsid w:val="00E550F9"/>
    <w:rsid w:val="00E643CB"/>
    <w:rsid w:val="00E70EE1"/>
    <w:rsid w:val="00E77B6C"/>
    <w:rsid w:val="00E867F5"/>
    <w:rsid w:val="00EB7C80"/>
    <w:rsid w:val="00EC7A38"/>
    <w:rsid w:val="00F07D0C"/>
    <w:rsid w:val="00F21ADB"/>
    <w:rsid w:val="00FA24DA"/>
    <w:rsid w:val="00FF6EDE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8789"/>
  <w15:chartTrackingRefBased/>
  <w15:docId w15:val="{78194B6E-39B0-47F5-83F9-C8DB4150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09"/>
  </w:style>
  <w:style w:type="paragraph" w:styleId="Footer">
    <w:name w:val="footer"/>
    <w:basedOn w:val="Normal"/>
    <w:link w:val="FooterChar"/>
    <w:uiPriority w:val="99"/>
    <w:unhideWhenUsed/>
    <w:rsid w:val="00B1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09"/>
  </w:style>
  <w:style w:type="character" w:styleId="Emphasis">
    <w:name w:val="Emphasis"/>
    <w:basedOn w:val="DefaultParagraphFont"/>
    <w:uiPriority w:val="20"/>
    <w:qFormat/>
    <w:rsid w:val="00B17D0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17D09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B17D09"/>
    <w:pPr>
      <w:ind w:left="720"/>
      <w:contextualSpacing/>
    </w:pPr>
  </w:style>
  <w:style w:type="paragraph" w:styleId="CommentText">
    <w:name w:val="annotation text"/>
    <w:basedOn w:val="Normal"/>
    <w:link w:val="CommentTextChar1"/>
    <w:uiPriority w:val="99"/>
    <w:unhideWhenUsed/>
    <w:rsid w:val="00B17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B17D0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17D0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7D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7D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77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CA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42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4A92-341E-4A0A-9492-8EE8D7DF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Geffre</dc:creator>
  <cp:keywords/>
  <dc:description/>
  <cp:lastModifiedBy>Anna Geffre.</cp:lastModifiedBy>
  <cp:revision>3</cp:revision>
  <cp:lastPrinted>2023-01-04T21:47:00Z</cp:lastPrinted>
  <dcterms:created xsi:type="dcterms:W3CDTF">2024-12-20T21:34:00Z</dcterms:created>
  <dcterms:modified xsi:type="dcterms:W3CDTF">2024-12-20T21:35:00Z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f414d297-c98d-46a5-93f3-9e6b0cd6af73</vt:lpwstr>
  </property>
</Properties>
</file>